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4F" w:rsidRDefault="0028684F" w:rsidP="0028684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БЕЗОПАСНОЕ ТЕПЛО</w:t>
      </w:r>
    </w:p>
    <w:p w:rsidR="0028684F" w:rsidRPr="00DB7878" w:rsidRDefault="0028684F" w:rsidP="0028684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За 9 месяцев текущего года в Могилевской области произошло   604 пожара, погибло 48человек. Т</w:t>
      </w:r>
      <w:r w:rsidRPr="00DB78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равмировано48 человек, в том числе 4 ребенка.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пожаров уничтожено 161 строение, 37 голов скота,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21 единица техники. </w:t>
      </w:r>
    </w:p>
    <w:p w:rsidR="0028684F" w:rsidRPr="00DB7878" w:rsidRDefault="0028684F" w:rsidP="0028684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Основными причинами возникновения  возгораний стали:</w:t>
      </w:r>
    </w:p>
    <w:p w:rsidR="0028684F" w:rsidRPr="00DB7878" w:rsidRDefault="0028684F" w:rsidP="002868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неосторожное обращение с огнём –263пожара;</w:t>
      </w:r>
    </w:p>
    <w:p w:rsidR="0028684F" w:rsidRPr="00DB7878" w:rsidRDefault="0028684F" w:rsidP="002868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отопительного оборудования  и теплогенерирующих установок–115;</w:t>
      </w:r>
    </w:p>
    <w:p w:rsidR="0028684F" w:rsidRPr="00DB7878" w:rsidRDefault="0028684F" w:rsidP="002868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нарушение правил устройства и эксплуатации электрооборудования – 93;</w:t>
      </w:r>
    </w:p>
    <w:p w:rsidR="0028684F" w:rsidRPr="00DB7878" w:rsidRDefault="0028684F" w:rsidP="0028684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 детская шалости с огнем – 9 пожаров.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ab/>
      </w: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с наступлением осенне-зимнего периода, существенно возрастает количество пожаров,  происходящих по причине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нарушения правил пожарной безопасности при устройстве и эксплуатации печного отопления.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Жителям частного сектора за время, что осталось до наступления морозов, нужно успеть провести «ревизию» готовности жилья к зиме: почистить дымоходы, заделать трещины в печах, чтобы было тепло, а главное безопасно. Изучим основные постулаты печной безопасности:</w:t>
      </w:r>
    </w:p>
    <w:p w:rsidR="0028684F" w:rsidRPr="00DB7878" w:rsidRDefault="0028684F" w:rsidP="0028684F">
      <w:pPr>
        <w:tabs>
          <w:tab w:val="left" w:pos="778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Прочистите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Ведь скопившаяся в нем сажа не только ухудшает тягу, но и может впоследствии стать причиной возгорания. Процедуру эту необходимо проводить не реже одного раза в три месяца.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Побелите дымоход.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Печи, поверхности труб и стен, в которых проходят дымовые каналы, должны быть без трещин, а на чердаках – оштукатурены и побелены. Трещины в дымоходе - лазейки для открытого пламени на чердаке. Побеленный дымоход в пределах чердака всегда укажет на возможную проблему черной копотью. </w:t>
      </w:r>
    </w:p>
    <w:p w:rsidR="0028684F" w:rsidRPr="00DB7878" w:rsidRDefault="0028684F" w:rsidP="00286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Прибейте перед топкой к полу металлический лист размерами не менее 50х70 см.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Подойдет цементная или плиточная основа. И даже несмотря на их наличие,  не оставляйте открытыми топочные дверцы.  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Не перекаливайте печь.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сильных морозах, печь безопаснее протапливать дважды в сутки, с некоторым интервалом. Запрещается сушить и складировать на печах и на расстоянии менее 1,25 м. от топочных отверстий топливо, одежду и другие горючие вещества и материалы. Не применяйте для розжига бензин, керосин или другие легковоспламеняющиеся жидкости. Не топите дровами, длина которых превышает размеры топки.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 оставляйте без присмотра топящиеся печи и не поручайте надзор за ними детям.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 Горячую 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DB7878">
          <w:rPr>
            <w:rFonts w:ascii="Times New Roman" w:eastAsia="Times New Roman" w:hAnsi="Times New Roman"/>
            <w:sz w:val="28"/>
            <w:szCs w:val="28"/>
            <w:lang w:eastAsia="ru-RU"/>
          </w:rPr>
          <w:t>15 метров</w:t>
        </w:r>
      </w:smartTag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от сгораемых строений, предварительно затушив водой, песком или снегом.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Минимум за 2 часа до сна прекращайте топку печи.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закрывайте заслонку дымохода печи, пока угли полностью не прогорят. Помните: от угарного газа можно получить смертельное отравление и не проснуться.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Сразу три нарушения правил эксплуатации печного отопления допустила 61-летняя пенсионерка и в результате  лишилась здоровья и жилья. Так, 1 октября утром жительница деревни Кончаны Бобруйского района затопила печь, а сама ушла заниматься домашними делами на улицу. Дверца печи осталась открытой и огонь, оставленный без присмотра, беспрепятственно попал на строительные материалы, хранящиеся около печи. По возвращению в дом,  пенсионерка открыла дверь и в лицо ей ударила огненная волна, травмировавшая лицо и руки. С ожогами 15 % тела хозяйка госпитализирована. Не пощадил огонь и жилье: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уничтожена кровля, повреждено перекрытие, стены и имущество в доме.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статистике больше всего под удар "печных" пожаров попадают пенсионеры. Если Ваши престарелые родители или родственники живут в частном секторе и нуждаются в помощи - съездите к  ним, установите автономные пожарные извещатели в жилых комнатах, проверьте исправность проводки и печи, помогите с ремонтом!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Осторожности и соблюдения правил безопасности требует еще один источник тепла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бытовые котлы.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Неграмотная эксплуатация котельного оборудования может повлечь разрушение не только котла, но даже и здания. </w:t>
      </w:r>
    </w:p>
    <w:p w:rsidR="0028684F" w:rsidRPr="00DB7878" w:rsidRDefault="0028684F" w:rsidP="002868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Пример: </w:t>
      </w:r>
      <w:r w:rsidRPr="00DB78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Поврежденный котел, внутренняя перегородка между помещениями топочной и ванной комнаты,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остекление оконного проема в ванной комнате, частично кровля: таковы последствия разрыва отопительного котла в д. Дудары Лидского района Гродненской области, произошедшего 8 октября утром. В момент происшествия в доме находилась жена хозяина, его взрослая дочь и внучка. К счастью, никто не пострадал. Предполагаемая причина разрыва котла – отсутствие циркуляции теплоносителя в системе. 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Одна из причин взрывов бытовых котлов - замерзание систем отопления (расширительных баков) с прекращением циркуляции воды. Особенно это характерно для начала отопительного сезона или в период оттепели, когда в дневное время наблюдается плюсовая температура, а ночью  столбик  термометра  опускается ниже  нулевой  отметки,  что  приводит  к  замерзанию  трубопроводов  и  расширительных  баков  с прекращением  циркуляции  воды.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До начала отопительного периода рекомендуется: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чистить  поверхности  внутри  котла  и дымоходы  от  сажи.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Выполнить  при  необходимости  их  ремонт;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ровести   ревизию   или   заменить на исправную  запорную  и  предохранительную арматуру;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ромыть систему отопления  и  заполнить  её  водой;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бедиться  в   герметичности   котла   и системы  отопления;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еплоизолировать   находящиеся на чердаке и в неотапливаемых помещениях    трубопроводы  и  расширительный  бак.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Для предотвращения взрывов котлов рекомендуется: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бедится, что запорные органы на подающем и обратном трубопроводах к котлу открыты, а также открыты все запорные устройства, установленные на системе отопления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лить конденсат из нижнего кармана дымовой трубы для котлов, работающих с естественной тягой.</w:t>
      </w:r>
    </w:p>
    <w:p w:rsidR="0028684F" w:rsidRPr="00DB7878" w:rsidRDefault="0028684F" w:rsidP="002868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ровести осмотр оголовков дымоходов и убедится в отсутствии их обмерзания и закупорки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684F" w:rsidRPr="00DB7878" w:rsidRDefault="0028684F" w:rsidP="002868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 начала розжига котла открыть линию подпитки системы отопления и контрольную линию заполнения расширительного бака. Убедиться, что давление по манометру, установленному на котле, не растет.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Если  из  контрольной  линии  заполнения  расширительного  бака  не  пошла  вода,   а  давление воды  в  котле  растет  и достигает  давления  в водопроводной  сети, это  свидетельствует  о замерзании  системы  отопления. В  этом случае  котел  разжигать   категорически запрещено! Необходимо определить место замерзания отопительной системы (как правило, место соединения расширительного бака с системой отопления), отогреть ее, и только потом, когда из контрольной линии (при открытой подпиточной линии) потечет вода, можно постепенно разжигать котел все время контролируя, давление на котле по манометру. Если давление на котле начинает приближаться  к максимально допустимому по паспорту котла, необходимо срочно прекратить топить котел и удалить из него все топливо. В этом случае система отопления не отогрета.</w:t>
      </w:r>
    </w:p>
    <w:p w:rsidR="0028684F" w:rsidRPr="00DB7878" w:rsidRDefault="0028684F" w:rsidP="002868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Замерзшие системы отопления можно отогревать при помощи горячего песка, воды, специальным прибором. Но не используйте открытый огонь – это также  может привести к пожару.  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eastAsia="Times New Roman"/>
          <w:sz w:val="28"/>
          <w:szCs w:val="28"/>
          <w:lang w:eastAsia="ru-RU"/>
        </w:rPr>
        <w:tab/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Запрещается: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спользовать самодельные котлы, не оборудованные автоматикой безопасности и контрольно-измерительными приборами;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ранить рядом с котлом горючие, смазочные и другие горючие материалы.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>Все эти меры позволяет в значительной степени снизить риски при эксплуатации бытовых водогрейных котлов и сохранить жизнь и здоровье людей.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усиленном режиме в осенне-зимний период работают и 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электроприборы.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Неисправная электропроводка, телевизоры в «режиме ожидания», оставленные в сети зарядные устройства, использование «жучков» вместо автоматических предохранителей и калиброванных плавких вставок и т.д., все эти нарушения нередко заканчиваются пожаром.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 избежание ЧС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ля исключения возгорания электрооборудования из-за скачков и перепадов напряжения пользуйтесь сетевыми фильтрами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ледите,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и в коем случае не пользуйтесь самодельными удлинителями, электронагревательными приборами и электроинструментом.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дна из главных «заповедей» безопасности – не оставляйте включенные электроприборы без присмотра.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– электрообогревателям, причем «на чеку»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его наряду с работающими микроволновкой, телевизором, стиральной машиной и компьютером не стоит. Электрообогреватели «кустарного»  не заводского изготовления эксплуатировать запрещено и смертельно опасно!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. Неосторожное обращение с огнем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по-прежнему самая распространенная причина возгораний и гибели людей на пожарах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Горько осознавать, что, как правило, происходят данные трагедии из-за выпивающих  курильщиков. Сегодня эта вредная привычка приобрела новое содержание – курение под градусом все чаще убивает не постепенно, а мгновенно.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Пример: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Неосторожность при  курении такова предварительная причина пожара частного жилого дома в агрогородке Бель Кричевского района. В службу МЧС 25 сентября около 8 часов утра позвонили соседи- дом горел открытым пламенем. Помочь  52-летнему хозяину уже было невозможно- его без признаков жизни обнаружили на полу. В результате пожара уничтожена кровля, перекрытие, имущество в доме. </w:t>
      </w:r>
    </w:p>
    <w:p w:rsidR="0028684F" w:rsidRPr="00DB7878" w:rsidRDefault="0028684F" w:rsidP="002868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Нередко ошибка одного человека влечет за собой гибель других. 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Двойная гибель - таковы трагические итоги первого дня октября. В 2 часа ночи в службу МЧС поступило сообщение о пожаре в двухкомнатной квартире на пятом этаже пятиэтажного жилого дома по пр-ту Мира в Могилеве.  Открытым пламенем горела одна из комнат. На полу в коридореспасателями в бессознательном состоянии был обнаружен  и эвакуирован 56-летний сын хозяйки. Реанимационные действия оказались бессильны - мужчина погиб. Не пощадила стихия и его 76-летнюю мать - ее обнаружили на кровати в комнате. Погибшая являлась инвалидом 1 группы и не могла передвигаться самостоятельно. В результате пожара уничтожено имущество в комнате, закопчены стены и потолок в квартире. Предположительно пожар начался из-за неосторожного обращения с огнем при курении сына хозяйки.</w:t>
      </w:r>
    </w:p>
    <w:p w:rsidR="0028684F" w:rsidRPr="00DB7878" w:rsidRDefault="0028684F" w:rsidP="00286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уровня безопасности населения, активизации пожарно-профилактической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анализа ее эффективности и оценки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готовности территорий к осенне-зимнему пожароопасному периоду Министерством по чрезвычайным ситуациям в период с 16 октября по 1 ноября 2019 года организовано проведение республиканской пожарно-профилактической акции по предупреждению пожаров и гибели людей от них в жилищном фонде «За безопасность вместе».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Главные задачи мероприятия: информирование населения о состоянии пожарной безопасности, разъяснение гражданам последствий несоблюдения правил пожарной безопасности; оказание помощи местным исполнительным и распорядительным органам, иным организациям в обучении граждан мерам пожарной безопасности в быту и на производстве, оказание помощи внештатным пожарным формированиям в организации пожарно-профилактической работы;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территории; разъяснение гражданам последствия злоупотребления спиртными напитками. 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водоснабжения, выступят в трудовых коллективах по вопросам соблюдения правил пожарной безопасности.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  <w:t xml:space="preserve">В период проведения акции каждый гражданин может обратится в территориальный орган по чрезвычайным ситуациям для проведения обследования противопожарного состояния жилища. </w:t>
      </w:r>
    </w:p>
    <w:p w:rsidR="0028684F" w:rsidRPr="00DB7878" w:rsidRDefault="0028684F" w:rsidP="00286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B787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DB7878">
        <w:rPr>
          <w:rFonts w:ascii="Times New Roman" w:eastAsia="Times New Roman" w:hAnsi="Times New Roman"/>
          <w:sz w:val="28"/>
          <w:szCs w:val="28"/>
        </w:rPr>
        <w:t>Приглашаем принять участие в акции всех граждан!</w:t>
      </w:r>
    </w:p>
    <w:p w:rsidR="0028684F" w:rsidRDefault="0028684F" w:rsidP="0028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Помните, что в соответствии с законодательством Республики Беларусь ответственность за соблюдение </w:t>
      </w:r>
      <w:r w:rsidRPr="00DB7878">
        <w:rPr>
          <w:rFonts w:ascii="Times New Roman" w:eastAsia="Times New Roman" w:hAnsi="Times New Roman"/>
          <w:sz w:val="28"/>
          <w:szCs w:val="28"/>
          <w:lang w:eastAsia="ar-SA"/>
        </w:rPr>
        <w:t>требований пожарной безопасности в жилых домах, принадлежащих гражданам на праве частной собственности, возложена на их собственников.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8684F" w:rsidRDefault="0028684F" w:rsidP="00286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84F" w:rsidRDefault="0028684F" w:rsidP="0028684F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4488D" w:rsidRDefault="0028684F" w:rsidP="0028684F"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Могилевское областное УМЧС</w:t>
      </w:r>
    </w:p>
    <w:sectPr w:rsidR="0014488D" w:rsidSect="001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8684F"/>
    <w:rsid w:val="0014488D"/>
    <w:rsid w:val="0028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2019-10-15T13:26:00Z</dcterms:created>
  <dcterms:modified xsi:type="dcterms:W3CDTF">2019-10-15T13:26:00Z</dcterms:modified>
</cp:coreProperties>
</file>